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73" w:rsidRDefault="002A0173" w:rsidP="002A0173">
      <w:pPr>
        <w:ind w:left="-14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РАБ_301</w:t>
      </w:r>
      <w:r w:rsidR="00280EB1">
        <w:rPr>
          <w:rFonts w:ascii="Times New Roman" w:hAnsi="Times New Roman" w:cs="Times New Roman"/>
          <w:b/>
          <w:sz w:val="44"/>
          <w:szCs w:val="44"/>
        </w:rPr>
        <w:t>/793</w:t>
      </w:r>
      <w:r>
        <w:rPr>
          <w:rFonts w:ascii="Times New Roman" w:hAnsi="Times New Roman" w:cs="Times New Roman"/>
          <w:b/>
          <w:sz w:val="44"/>
          <w:szCs w:val="44"/>
        </w:rPr>
        <w:t>269</w:t>
      </w:r>
      <w:r w:rsidR="005D2F9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A0173">
        <w:rPr>
          <w:rFonts w:ascii="Times New Roman" w:hAnsi="Times New Roman" w:cs="Times New Roman"/>
          <w:b/>
          <w:sz w:val="44"/>
          <w:szCs w:val="44"/>
        </w:rPr>
        <w:t xml:space="preserve">Капитальный ремонт: </w:t>
      </w:r>
    </w:p>
    <w:p w:rsidR="002A0173" w:rsidRDefault="002A0173" w:rsidP="002A0173">
      <w:pPr>
        <w:ind w:left="-142"/>
        <w:rPr>
          <w:rFonts w:ascii="Times New Roman" w:hAnsi="Times New Roman" w:cs="Times New Roman"/>
          <w:b/>
          <w:sz w:val="44"/>
          <w:szCs w:val="44"/>
        </w:rPr>
      </w:pPr>
      <w:r w:rsidRPr="002A0173">
        <w:rPr>
          <w:rFonts w:ascii="Times New Roman" w:hAnsi="Times New Roman" w:cs="Times New Roman"/>
          <w:b/>
          <w:sz w:val="44"/>
          <w:szCs w:val="44"/>
        </w:rPr>
        <w:t>-здания котельной №1. Инв.№00005246. Цех№10. Ремонт несущих строительных конструкций здания, кровли, ливневой канализации;</w:t>
      </w:r>
    </w:p>
    <w:p w:rsidR="002A0173" w:rsidRDefault="002A0173" w:rsidP="002A0173">
      <w:pPr>
        <w:ind w:left="-142"/>
        <w:rPr>
          <w:rFonts w:ascii="Times New Roman" w:hAnsi="Times New Roman" w:cs="Times New Roman"/>
          <w:b/>
          <w:sz w:val="44"/>
          <w:szCs w:val="44"/>
        </w:rPr>
      </w:pPr>
      <w:r w:rsidRPr="002A0173">
        <w:rPr>
          <w:rFonts w:ascii="Times New Roman" w:hAnsi="Times New Roman" w:cs="Times New Roman"/>
          <w:b/>
          <w:sz w:val="44"/>
          <w:szCs w:val="44"/>
        </w:rPr>
        <w:t xml:space="preserve"> -здания опыт </w:t>
      </w:r>
      <w:proofErr w:type="spellStart"/>
      <w:r w:rsidRPr="002A0173">
        <w:rPr>
          <w:rFonts w:ascii="Times New Roman" w:hAnsi="Times New Roman" w:cs="Times New Roman"/>
          <w:b/>
          <w:sz w:val="44"/>
          <w:szCs w:val="44"/>
        </w:rPr>
        <w:t>промыш</w:t>
      </w:r>
      <w:proofErr w:type="spellEnd"/>
      <w:r w:rsidRPr="002A0173">
        <w:rPr>
          <w:rFonts w:ascii="Times New Roman" w:hAnsi="Times New Roman" w:cs="Times New Roman"/>
          <w:b/>
          <w:sz w:val="44"/>
          <w:szCs w:val="44"/>
        </w:rPr>
        <w:t xml:space="preserve"> установки №3 Инв.№00005242 Цех№9 Ремонт кровли и ливневой канализации; -слесарной мастерской. Инв.№00005306. Цех№9. Ремонт кровли и парапетов.</w:t>
      </w:r>
    </w:p>
    <w:p w:rsidR="006A3FFF" w:rsidRDefault="006A3FFF" w:rsidP="002A0173">
      <w:pPr>
        <w:ind w:left="-14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</w:t>
      </w:r>
      <w:r w:rsidRPr="006A3FFF">
        <w:rPr>
          <w:rFonts w:ascii="Times New Roman" w:hAnsi="Times New Roman" w:cs="Times New Roman"/>
          <w:b/>
          <w:sz w:val="44"/>
          <w:szCs w:val="44"/>
        </w:rPr>
        <w:t>частники:</w:t>
      </w:r>
    </w:p>
    <w:p w:rsidR="00280EB1" w:rsidRPr="006A3FFF" w:rsidRDefault="0053102C" w:rsidP="006A3FFF">
      <w:pPr>
        <w:ind w:left="-14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Заявки, поступившие на </w:t>
      </w:r>
      <w:r w:rsidR="00280EB1">
        <w:rPr>
          <w:rFonts w:ascii="Times New Roman" w:hAnsi="Times New Roman" w:cs="Times New Roman"/>
          <w:b/>
          <w:sz w:val="44"/>
          <w:szCs w:val="44"/>
        </w:rPr>
        <w:t>Сайт ОКГ</w:t>
      </w:r>
    </w:p>
    <w:p w:rsidR="006A3FFF" w:rsidRPr="006A3FFF" w:rsidRDefault="006A3FFF" w:rsidP="006A3FFF">
      <w:pPr>
        <w:ind w:left="-142"/>
        <w:rPr>
          <w:rFonts w:ascii="Times New Roman" w:hAnsi="Times New Roman" w:cs="Times New Roman"/>
          <w:b/>
          <w:sz w:val="44"/>
          <w:szCs w:val="44"/>
        </w:rPr>
      </w:pPr>
      <w:r w:rsidRPr="006A3FFF">
        <w:rPr>
          <w:rFonts w:ascii="Times New Roman" w:hAnsi="Times New Roman" w:cs="Times New Roman"/>
          <w:b/>
          <w:sz w:val="44"/>
          <w:szCs w:val="44"/>
        </w:rPr>
        <w:t>Часть 1: ООО «</w:t>
      </w:r>
      <w:proofErr w:type="spellStart"/>
      <w:r w:rsidR="002A0173">
        <w:rPr>
          <w:rFonts w:ascii="Times New Roman" w:hAnsi="Times New Roman" w:cs="Times New Roman"/>
          <w:b/>
          <w:sz w:val="44"/>
          <w:szCs w:val="44"/>
        </w:rPr>
        <w:t>ПромРемонт</w:t>
      </w:r>
      <w:proofErr w:type="spellEnd"/>
      <w:r w:rsidRPr="006A3FFF">
        <w:rPr>
          <w:rFonts w:ascii="Times New Roman" w:hAnsi="Times New Roman" w:cs="Times New Roman"/>
          <w:b/>
          <w:sz w:val="44"/>
          <w:szCs w:val="44"/>
        </w:rPr>
        <w:t>»</w:t>
      </w:r>
    </w:p>
    <w:p w:rsidR="006A3FFF" w:rsidRPr="006A3FFF" w:rsidRDefault="006A3FFF" w:rsidP="006A3FFF">
      <w:pPr>
        <w:ind w:left="-142"/>
        <w:rPr>
          <w:rFonts w:ascii="Times New Roman" w:hAnsi="Times New Roman" w:cs="Times New Roman"/>
          <w:b/>
          <w:sz w:val="44"/>
          <w:szCs w:val="44"/>
        </w:rPr>
      </w:pPr>
      <w:r w:rsidRPr="006A3FFF">
        <w:rPr>
          <w:rFonts w:ascii="Times New Roman" w:hAnsi="Times New Roman" w:cs="Times New Roman"/>
          <w:b/>
          <w:sz w:val="44"/>
          <w:szCs w:val="44"/>
        </w:rPr>
        <w:t>Часть 2: ООО «</w:t>
      </w:r>
      <w:proofErr w:type="spellStart"/>
      <w:r w:rsidR="002A0173">
        <w:rPr>
          <w:rFonts w:ascii="Times New Roman" w:hAnsi="Times New Roman" w:cs="Times New Roman"/>
          <w:b/>
          <w:sz w:val="44"/>
          <w:szCs w:val="44"/>
        </w:rPr>
        <w:t>Ремстрой</w:t>
      </w:r>
      <w:proofErr w:type="spellEnd"/>
      <w:r w:rsidR="002A0173">
        <w:rPr>
          <w:rFonts w:ascii="Times New Roman" w:hAnsi="Times New Roman" w:cs="Times New Roman"/>
          <w:b/>
          <w:sz w:val="44"/>
          <w:szCs w:val="44"/>
        </w:rPr>
        <w:t xml:space="preserve"> Гарант</w:t>
      </w:r>
      <w:r w:rsidRPr="006A3FFF">
        <w:rPr>
          <w:rFonts w:ascii="Times New Roman" w:hAnsi="Times New Roman" w:cs="Times New Roman"/>
          <w:b/>
          <w:sz w:val="44"/>
          <w:szCs w:val="44"/>
        </w:rPr>
        <w:t>»</w:t>
      </w:r>
    </w:p>
    <w:p w:rsidR="00D76221" w:rsidRDefault="006A3FFF" w:rsidP="00D76221">
      <w:pPr>
        <w:ind w:left="-142"/>
        <w:rPr>
          <w:rFonts w:ascii="Times New Roman" w:hAnsi="Times New Roman" w:cs="Times New Roman"/>
          <w:b/>
          <w:sz w:val="44"/>
          <w:szCs w:val="44"/>
        </w:rPr>
      </w:pPr>
      <w:r w:rsidRPr="006A3FFF">
        <w:rPr>
          <w:rFonts w:ascii="Times New Roman" w:hAnsi="Times New Roman" w:cs="Times New Roman"/>
          <w:b/>
          <w:sz w:val="44"/>
          <w:szCs w:val="44"/>
        </w:rPr>
        <w:t>Часть 3: ООО «</w:t>
      </w:r>
      <w:r w:rsidR="002A0173">
        <w:rPr>
          <w:rFonts w:ascii="Times New Roman" w:hAnsi="Times New Roman" w:cs="Times New Roman"/>
          <w:b/>
          <w:sz w:val="44"/>
          <w:szCs w:val="44"/>
        </w:rPr>
        <w:t>ЮСА Контакт</w:t>
      </w:r>
      <w:bookmarkStart w:id="0" w:name="_GoBack"/>
      <w:bookmarkEnd w:id="0"/>
      <w:r w:rsidRPr="006A3FFF">
        <w:rPr>
          <w:rFonts w:ascii="Times New Roman" w:hAnsi="Times New Roman" w:cs="Times New Roman"/>
          <w:b/>
          <w:sz w:val="44"/>
          <w:szCs w:val="44"/>
        </w:rPr>
        <w:t>»</w:t>
      </w:r>
    </w:p>
    <w:p w:rsidR="002A0173" w:rsidRDefault="002A0173" w:rsidP="00D76221">
      <w:pPr>
        <w:ind w:left="-142"/>
        <w:rPr>
          <w:rFonts w:ascii="Times New Roman" w:hAnsi="Times New Roman" w:cs="Times New Roman"/>
          <w:b/>
          <w:sz w:val="44"/>
          <w:szCs w:val="44"/>
        </w:rPr>
      </w:pPr>
    </w:p>
    <w:p w:rsidR="00280EB1" w:rsidRPr="002A0173" w:rsidRDefault="0053102C" w:rsidP="00D76221">
      <w:pPr>
        <w:ind w:left="-14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Заявки на </w:t>
      </w:r>
      <w:r w:rsidR="002A0173">
        <w:rPr>
          <w:rFonts w:ascii="Times New Roman" w:hAnsi="Times New Roman" w:cs="Times New Roman"/>
          <w:b/>
          <w:sz w:val="44"/>
          <w:szCs w:val="44"/>
        </w:rPr>
        <w:t xml:space="preserve">сайте </w:t>
      </w:r>
      <w:r w:rsidR="00280EB1">
        <w:rPr>
          <w:rFonts w:ascii="Times New Roman" w:hAnsi="Times New Roman" w:cs="Times New Roman"/>
          <w:b/>
          <w:sz w:val="44"/>
          <w:szCs w:val="44"/>
          <w:lang w:val="en-US"/>
        </w:rPr>
        <w:t>b</w:t>
      </w:r>
      <w:r w:rsidR="00280EB1" w:rsidRPr="0053102C">
        <w:rPr>
          <w:rFonts w:ascii="Times New Roman" w:hAnsi="Times New Roman" w:cs="Times New Roman"/>
          <w:b/>
          <w:sz w:val="44"/>
          <w:szCs w:val="44"/>
        </w:rPr>
        <w:t>2</w:t>
      </w:r>
      <w:r w:rsidR="00280EB1">
        <w:rPr>
          <w:rFonts w:ascii="Times New Roman" w:hAnsi="Times New Roman" w:cs="Times New Roman"/>
          <w:b/>
          <w:sz w:val="44"/>
          <w:szCs w:val="44"/>
          <w:lang w:val="en-US"/>
        </w:rPr>
        <w:t>b</w:t>
      </w:r>
      <w:r w:rsidR="002A0173">
        <w:rPr>
          <w:rFonts w:ascii="Times New Roman" w:hAnsi="Times New Roman" w:cs="Times New Roman"/>
          <w:b/>
          <w:sz w:val="44"/>
          <w:szCs w:val="44"/>
        </w:rPr>
        <w:t xml:space="preserve"> не поступали</w:t>
      </w:r>
    </w:p>
    <w:p w:rsidR="00280EB1" w:rsidRPr="00280EB1" w:rsidRDefault="00280EB1" w:rsidP="00D76221">
      <w:pPr>
        <w:ind w:left="-142"/>
        <w:rPr>
          <w:rFonts w:ascii="Times New Roman" w:hAnsi="Times New Roman" w:cs="Times New Roman"/>
          <w:b/>
          <w:sz w:val="44"/>
          <w:szCs w:val="44"/>
        </w:rPr>
      </w:pPr>
    </w:p>
    <w:sectPr w:rsidR="00280EB1" w:rsidRPr="00280EB1" w:rsidSect="006A3F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23"/>
    <w:rsid w:val="00280EB1"/>
    <w:rsid w:val="002A0173"/>
    <w:rsid w:val="0053102C"/>
    <w:rsid w:val="005D2F96"/>
    <w:rsid w:val="006678EA"/>
    <w:rsid w:val="006A3FFF"/>
    <w:rsid w:val="00926134"/>
    <w:rsid w:val="00AB3B23"/>
    <w:rsid w:val="00D76221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26FB5-22CF-4508-9400-F9D5F3EC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Анна Н. Мызан</cp:lastModifiedBy>
  <cp:revision>12</cp:revision>
  <dcterms:created xsi:type="dcterms:W3CDTF">2017-02-25T10:55:00Z</dcterms:created>
  <dcterms:modified xsi:type="dcterms:W3CDTF">2017-03-27T04:22:00Z</dcterms:modified>
</cp:coreProperties>
</file>